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86" w:rsidRDefault="00695786" w:rsidP="0069578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Because of </w:t>
      </w:r>
      <w:r w:rsidRPr="00695786">
        <w:rPr>
          <w:sz w:val="48"/>
          <w:szCs w:val="48"/>
        </w:rPr>
        <w:t>circumstances beyond the District’</w:t>
      </w:r>
      <w:r>
        <w:rPr>
          <w:sz w:val="48"/>
          <w:szCs w:val="48"/>
        </w:rPr>
        <w:t>s c</w:t>
      </w:r>
      <w:r w:rsidRPr="00695786">
        <w:rPr>
          <w:sz w:val="48"/>
          <w:szCs w:val="48"/>
        </w:rPr>
        <w:t>ontrol</w:t>
      </w:r>
      <w:r>
        <w:rPr>
          <w:sz w:val="48"/>
          <w:szCs w:val="48"/>
        </w:rPr>
        <w:t xml:space="preserve"> and upon agreement of all parties involved</w:t>
      </w:r>
      <w:r w:rsidRPr="00695786">
        <w:rPr>
          <w:sz w:val="48"/>
          <w:szCs w:val="48"/>
        </w:rPr>
        <w:t>, the Closed Session</w:t>
      </w:r>
      <w:r>
        <w:rPr>
          <w:sz w:val="48"/>
          <w:szCs w:val="48"/>
        </w:rPr>
        <w:t xml:space="preserve"> scheduled for August 8, 2017, has been postponed and the venue changed as follows:</w:t>
      </w:r>
    </w:p>
    <w:p w:rsidR="00695786" w:rsidRDefault="00695786">
      <w:pPr>
        <w:rPr>
          <w:sz w:val="48"/>
          <w:szCs w:val="48"/>
        </w:rPr>
      </w:pPr>
    </w:p>
    <w:p w:rsidR="00695786" w:rsidRDefault="00695786" w:rsidP="00695786">
      <w:pPr>
        <w:jc w:val="center"/>
        <w:rPr>
          <w:sz w:val="48"/>
          <w:szCs w:val="48"/>
        </w:rPr>
      </w:pPr>
      <w:r>
        <w:rPr>
          <w:sz w:val="48"/>
          <w:szCs w:val="48"/>
        </w:rPr>
        <w:t>August 15, 2017</w:t>
      </w:r>
    </w:p>
    <w:p w:rsidR="00695786" w:rsidRDefault="00695786" w:rsidP="00695786">
      <w:pPr>
        <w:jc w:val="center"/>
        <w:rPr>
          <w:sz w:val="48"/>
          <w:szCs w:val="48"/>
        </w:rPr>
      </w:pPr>
      <w:r>
        <w:rPr>
          <w:sz w:val="48"/>
          <w:szCs w:val="48"/>
        </w:rPr>
        <w:t>5 pm</w:t>
      </w:r>
    </w:p>
    <w:p w:rsidR="00695786" w:rsidRDefault="00695786" w:rsidP="00695786">
      <w:pPr>
        <w:jc w:val="center"/>
        <w:rPr>
          <w:sz w:val="48"/>
          <w:szCs w:val="48"/>
        </w:rPr>
      </w:pPr>
      <w:r w:rsidRPr="00695786">
        <w:rPr>
          <w:sz w:val="48"/>
          <w:szCs w:val="48"/>
        </w:rPr>
        <w:t>Sie</w:t>
      </w:r>
      <w:r>
        <w:rPr>
          <w:sz w:val="48"/>
          <w:szCs w:val="48"/>
        </w:rPr>
        <w:t>rra County Office of Education</w:t>
      </w:r>
    </w:p>
    <w:p w:rsidR="00695786" w:rsidRDefault="00695786" w:rsidP="00695786">
      <w:pPr>
        <w:jc w:val="center"/>
        <w:rPr>
          <w:sz w:val="48"/>
          <w:szCs w:val="48"/>
        </w:rPr>
      </w:pPr>
      <w:r>
        <w:rPr>
          <w:sz w:val="48"/>
          <w:szCs w:val="48"/>
        </w:rPr>
        <w:t>109 Beckwith Rd.</w:t>
      </w:r>
      <w:bookmarkStart w:id="0" w:name="_GoBack"/>
      <w:bookmarkEnd w:id="0"/>
    </w:p>
    <w:p w:rsidR="001E0824" w:rsidRPr="00695786" w:rsidRDefault="00695786" w:rsidP="00695786">
      <w:pPr>
        <w:jc w:val="center"/>
        <w:rPr>
          <w:sz w:val="48"/>
          <w:szCs w:val="48"/>
        </w:rPr>
      </w:pPr>
      <w:r w:rsidRPr="00695786">
        <w:rPr>
          <w:sz w:val="48"/>
          <w:szCs w:val="48"/>
        </w:rPr>
        <w:t>Loyalton, CA 96118</w:t>
      </w:r>
    </w:p>
    <w:sectPr w:rsidR="001E0824" w:rsidRPr="0069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86"/>
    <w:rsid w:val="00046218"/>
    <w:rsid w:val="00060374"/>
    <w:rsid w:val="000716DC"/>
    <w:rsid w:val="0009150B"/>
    <w:rsid w:val="000D2A02"/>
    <w:rsid w:val="001724C3"/>
    <w:rsid w:val="00173129"/>
    <w:rsid w:val="001E0824"/>
    <w:rsid w:val="00241008"/>
    <w:rsid w:val="002F057F"/>
    <w:rsid w:val="003A5889"/>
    <w:rsid w:val="004561C5"/>
    <w:rsid w:val="004E483B"/>
    <w:rsid w:val="004F5E83"/>
    <w:rsid w:val="005C5FF4"/>
    <w:rsid w:val="005E678D"/>
    <w:rsid w:val="00676C8E"/>
    <w:rsid w:val="00695786"/>
    <w:rsid w:val="00756A24"/>
    <w:rsid w:val="007673CB"/>
    <w:rsid w:val="007E5516"/>
    <w:rsid w:val="008068D1"/>
    <w:rsid w:val="00853831"/>
    <w:rsid w:val="0086475A"/>
    <w:rsid w:val="008D3E33"/>
    <w:rsid w:val="008E021E"/>
    <w:rsid w:val="00920957"/>
    <w:rsid w:val="0095166B"/>
    <w:rsid w:val="009C6280"/>
    <w:rsid w:val="00A00DB5"/>
    <w:rsid w:val="00A67707"/>
    <w:rsid w:val="00A95C7C"/>
    <w:rsid w:val="00B710CC"/>
    <w:rsid w:val="00C53B25"/>
    <w:rsid w:val="00C7265C"/>
    <w:rsid w:val="00C8699E"/>
    <w:rsid w:val="00CA4400"/>
    <w:rsid w:val="00CA512A"/>
    <w:rsid w:val="00CC7FE5"/>
    <w:rsid w:val="00CF28B6"/>
    <w:rsid w:val="00D64281"/>
    <w:rsid w:val="00E97E81"/>
    <w:rsid w:val="00EB12D3"/>
    <w:rsid w:val="00EF39EE"/>
    <w:rsid w:val="00F24237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33C5"/>
  <w15:chartTrackingRefBased/>
  <w15:docId w15:val="{6F7A98AB-38B4-43DD-9BE1-DAE3CF61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1</cp:revision>
  <dcterms:created xsi:type="dcterms:W3CDTF">2017-08-07T19:55:00Z</dcterms:created>
  <dcterms:modified xsi:type="dcterms:W3CDTF">2017-08-07T19:59:00Z</dcterms:modified>
</cp:coreProperties>
</file>